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7FEE" w14:textId="77777777" w:rsidR="00B22CE7" w:rsidRPr="00B22CE7" w:rsidRDefault="00B22CE7" w:rsidP="00B22CE7">
      <w:pPr>
        <w:rPr>
          <w:rFonts w:ascii="Papyrus" w:hAnsi="Papyrus"/>
          <w:b/>
          <w:bCs/>
          <w:color w:val="002060"/>
          <w:sz w:val="40"/>
          <w:szCs w:val="40"/>
        </w:rPr>
      </w:pPr>
      <w:r w:rsidRPr="00B22CE7">
        <w:rPr>
          <w:rFonts w:ascii="Papyrus" w:hAnsi="Papyrus"/>
          <w:b/>
          <w:bCs/>
          <w:color w:val="002060"/>
          <w:sz w:val="40"/>
          <w:szCs w:val="40"/>
        </w:rPr>
        <w:t xml:space="preserve">C section </w:t>
      </w:r>
      <w:r>
        <w:rPr>
          <w:rFonts w:ascii="Papyrus" w:hAnsi="Papyrus"/>
          <w:b/>
          <w:bCs/>
          <w:color w:val="002060"/>
          <w:sz w:val="40"/>
          <w:szCs w:val="40"/>
        </w:rPr>
        <w:t>Questionnaire</w:t>
      </w:r>
    </w:p>
    <w:p w14:paraId="07BEBEFB" w14:textId="77777777" w:rsidR="00B22CE7" w:rsidRPr="00B22CE7" w:rsidRDefault="00B22CE7" w:rsidP="00B22CE7">
      <w:pPr>
        <w:rPr>
          <w:rFonts w:ascii="Papyrus" w:hAnsi="Papyrus"/>
          <w:color w:val="000000" w:themeColor="text1"/>
        </w:rPr>
      </w:pPr>
    </w:p>
    <w:p w14:paraId="54533392" w14:textId="23110CCF" w:rsidR="0019523B" w:rsidRPr="00A80CC1" w:rsidRDefault="0019523B" w:rsidP="0019523B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How many C sections?</w:t>
      </w:r>
      <w:r>
        <w:rPr>
          <w:rFonts w:cstheme="minorHAnsi"/>
          <w:color w:val="000000" w:themeColor="text1"/>
        </w:rPr>
        <w:t xml:space="preserve"> </w:t>
      </w:r>
      <w:r w:rsidRPr="00A80CC1">
        <w:rPr>
          <w:rFonts w:cstheme="minorHAnsi"/>
          <w:color w:val="000000" w:themeColor="text1"/>
        </w:rPr>
        <w:t xml:space="preserve">Do one for each please  .. </w:t>
      </w:r>
    </w:p>
    <w:p w14:paraId="4F678F21" w14:textId="77777777" w:rsidR="0019523B" w:rsidRDefault="0019523B" w:rsidP="00B22CE7">
      <w:pPr>
        <w:rPr>
          <w:rFonts w:ascii="Papyrus" w:hAnsi="Papyrus"/>
          <w:b/>
          <w:bCs/>
          <w:color w:val="C00000"/>
        </w:rPr>
      </w:pPr>
    </w:p>
    <w:p w14:paraId="1E6776C8" w14:textId="16EE4F5E" w:rsidR="00B22CE7" w:rsidRP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Context</w:t>
      </w:r>
    </w:p>
    <w:p w14:paraId="0244A82F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Expectations leading into birth</w:t>
      </w:r>
      <w:r w:rsidRPr="00A80CC1">
        <w:rPr>
          <w:rFonts w:cstheme="minorHAnsi"/>
          <w:color w:val="000000" w:themeColor="text1"/>
        </w:rPr>
        <w:br/>
        <w:t>Why it became a C section</w:t>
      </w:r>
      <w:r w:rsidRPr="00A80CC1">
        <w:rPr>
          <w:rFonts w:cstheme="minorHAnsi"/>
          <w:color w:val="000000" w:themeColor="text1"/>
        </w:rPr>
        <w:br/>
        <w:t>Gestational age</w:t>
      </w:r>
      <w:r w:rsidRPr="00A80CC1">
        <w:rPr>
          <w:rFonts w:cstheme="minorHAnsi"/>
          <w:color w:val="000000" w:themeColor="text1"/>
        </w:rPr>
        <w:br/>
        <w:t>Pregnancy health prior</w:t>
      </w:r>
    </w:p>
    <w:p w14:paraId="1EF4B82B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Options offered</w:t>
      </w:r>
    </w:p>
    <w:p w14:paraId="2D49F9BB" w14:textId="4DB6D41B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Ease of conception</w:t>
      </w:r>
      <w:r w:rsidRPr="00A80CC1">
        <w:rPr>
          <w:rFonts w:cstheme="minorHAnsi"/>
          <w:color w:val="000000" w:themeColor="text1"/>
        </w:rPr>
        <w:br/>
        <w:t>Maternal gyne history</w:t>
      </w:r>
      <w:r w:rsidRPr="00A80CC1">
        <w:rPr>
          <w:rFonts w:cstheme="minorHAnsi"/>
          <w:color w:val="000000" w:themeColor="text1"/>
        </w:rPr>
        <w:br/>
        <w:t xml:space="preserve">Fill out Arvigo form (we </w:t>
      </w:r>
      <w:r w:rsidR="00A80CC1">
        <w:rPr>
          <w:rFonts w:cstheme="minorHAnsi"/>
          <w:color w:val="000000" w:themeColor="text1"/>
        </w:rPr>
        <w:t>have our own GW one coming</w:t>
      </w:r>
      <w:r w:rsidRPr="00A80CC1">
        <w:rPr>
          <w:rFonts w:cstheme="minorHAnsi"/>
          <w:color w:val="000000" w:themeColor="text1"/>
        </w:rPr>
        <w:t>)</w:t>
      </w:r>
      <w:r w:rsidRPr="00A80CC1">
        <w:rPr>
          <w:rFonts w:cstheme="minorHAnsi"/>
          <w:color w:val="000000" w:themeColor="text1"/>
        </w:rPr>
        <w:br/>
        <w:t>Coccyx/sacral accidents</w:t>
      </w:r>
    </w:p>
    <w:p w14:paraId="09FE3695" w14:textId="77777777" w:rsidR="00B22CE7" w:rsidRDefault="00B22CE7" w:rsidP="00B22CE7">
      <w:pPr>
        <w:rPr>
          <w:rFonts w:ascii="Papyrus" w:hAnsi="Papyrus"/>
          <w:color w:val="000000" w:themeColor="text1"/>
        </w:rPr>
      </w:pPr>
    </w:p>
    <w:p w14:paraId="788095B7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 w:rsidRPr="00B22CE7">
        <w:rPr>
          <w:rFonts w:ascii="Papyrus" w:hAnsi="Papyrus"/>
          <w:b/>
          <w:bCs/>
          <w:color w:val="C00000"/>
        </w:rPr>
        <w:t>What happened?</w:t>
      </w:r>
    </w:p>
    <w:p w14:paraId="77FC9865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Inkling of trouble?</w:t>
      </w:r>
    </w:p>
    <w:p w14:paraId="306F51E7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Events . . .</w:t>
      </w:r>
    </w:p>
    <w:p w14:paraId="39A5E475" w14:textId="77777777" w:rsidR="00B22CE7" w:rsidRPr="00A80CC1" w:rsidRDefault="00B22CE7" w:rsidP="00B22CE7">
      <w:pPr>
        <w:rPr>
          <w:rFonts w:cstheme="minorHAnsi"/>
          <w:color w:val="000000" w:themeColor="text1"/>
        </w:rPr>
      </w:pPr>
    </w:p>
    <w:p w14:paraId="2C3A38AB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Mum</w:t>
      </w:r>
      <w:r w:rsidRPr="00A80CC1">
        <w:rPr>
          <w:rFonts w:cstheme="minorHAnsi"/>
          <w:color w:val="000000" w:themeColor="text1"/>
        </w:rPr>
        <w:br/>
        <w:t xml:space="preserve">Baby </w:t>
      </w:r>
    </w:p>
    <w:p w14:paraId="509CBBA1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Bonding</w:t>
      </w:r>
      <w:r w:rsidRPr="00A80CC1">
        <w:rPr>
          <w:rFonts w:cstheme="minorHAnsi"/>
          <w:color w:val="000000" w:themeColor="text1"/>
        </w:rPr>
        <w:br/>
        <w:t>Breastfeeding</w:t>
      </w:r>
      <w:r w:rsidRPr="00A80CC1">
        <w:rPr>
          <w:rFonts w:cstheme="minorHAnsi"/>
          <w:color w:val="000000" w:themeColor="text1"/>
        </w:rPr>
        <w:br/>
        <w:t>Healing</w:t>
      </w:r>
    </w:p>
    <w:p w14:paraId="27D70294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Health after</w:t>
      </w:r>
    </w:p>
    <w:p w14:paraId="2C3228FB" w14:textId="52EAD7DA" w:rsidR="00B22CE7" w:rsidRPr="0019523B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Family life (</w:t>
      </w:r>
      <w:proofErr w:type="spellStart"/>
      <w:r w:rsidRPr="00A80CC1">
        <w:rPr>
          <w:rFonts w:cstheme="minorHAnsi"/>
          <w:color w:val="000000" w:themeColor="text1"/>
        </w:rPr>
        <w:t>esp</w:t>
      </w:r>
      <w:proofErr w:type="spellEnd"/>
      <w:r w:rsidRPr="00A80CC1">
        <w:rPr>
          <w:rFonts w:cstheme="minorHAnsi"/>
          <w:color w:val="000000" w:themeColor="text1"/>
        </w:rPr>
        <w:t xml:space="preserve"> dad recovery)</w:t>
      </w:r>
    </w:p>
    <w:p w14:paraId="1B5AFEBA" w14:textId="77777777" w:rsidR="00B22CE7" w:rsidRDefault="00B22CE7" w:rsidP="00B22CE7">
      <w:pPr>
        <w:rPr>
          <w:rFonts w:ascii="Papyrus" w:hAnsi="Papyrus"/>
          <w:color w:val="000000" w:themeColor="text1"/>
        </w:rPr>
      </w:pPr>
    </w:p>
    <w:p w14:paraId="0CEADB5F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AFTERWARDS</w:t>
      </w:r>
    </w:p>
    <w:p w14:paraId="28EE8F06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62F1A5E8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6B768F1E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A YEAR  ON</w:t>
      </w:r>
    </w:p>
    <w:p w14:paraId="3E5D69EF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20B5CF5E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79E0FEF2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NEXT PREGNANCY</w:t>
      </w:r>
    </w:p>
    <w:p w14:paraId="47A173CA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17E3D930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1B0FC0E2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NOW</w:t>
      </w:r>
    </w:p>
    <w:p w14:paraId="46676BA7" w14:textId="77777777" w:rsidR="00B22CE7" w:rsidRPr="00A80CC1" w:rsidRDefault="00B22CE7" w:rsidP="00B22CE7">
      <w:pPr>
        <w:rPr>
          <w:rFonts w:cstheme="minorHAnsi"/>
          <w:b/>
          <w:bCs/>
          <w:color w:val="C00000"/>
        </w:rPr>
      </w:pPr>
    </w:p>
    <w:p w14:paraId="0899BF70" w14:textId="1BE700BD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Please write whatever you wish</w:t>
      </w:r>
    </w:p>
    <w:p w14:paraId="2FD2CD04" w14:textId="0F532623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 xml:space="preserve">Include – </w:t>
      </w:r>
    </w:p>
    <w:p w14:paraId="49FD5C12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1 - Informed consent – what was I told about after?</w:t>
      </w:r>
      <w:r w:rsidRPr="00A80CC1">
        <w:rPr>
          <w:rFonts w:cstheme="minorHAnsi"/>
          <w:color w:val="000000" w:themeColor="text1"/>
        </w:rPr>
        <w:br/>
        <w:t>2 - What I wish I had known then</w:t>
      </w:r>
    </w:p>
    <w:p w14:paraId="592D6E27" w14:textId="05693DBF" w:rsidR="00A80CC1" w:rsidRDefault="00B22CE7" w:rsidP="00B22CE7">
      <w:pPr>
        <w:rPr>
          <w:rFonts w:ascii="Papyrus" w:hAnsi="Papyrus" w:cstheme="minorHAnsi"/>
          <w:b/>
          <w:bCs/>
          <w:color w:val="002060"/>
          <w:sz w:val="32"/>
          <w:szCs w:val="32"/>
        </w:rPr>
      </w:pPr>
      <w:r w:rsidRPr="0019523B">
        <w:rPr>
          <w:rFonts w:ascii="Papyrus" w:hAnsi="Papyrus" w:cstheme="minorHAnsi"/>
          <w:b/>
          <w:bCs/>
          <w:color w:val="002060"/>
          <w:sz w:val="32"/>
          <w:szCs w:val="32"/>
        </w:rPr>
        <w:lastRenderedPageBreak/>
        <w:t>3 – What helped</w:t>
      </w:r>
    </w:p>
    <w:p w14:paraId="621CA41D" w14:textId="77777777" w:rsidR="0019523B" w:rsidRDefault="0019523B" w:rsidP="00B22C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Who and how? </w:t>
      </w:r>
    </w:p>
    <w:p w14:paraId="11F69498" w14:textId="634ED3B5" w:rsidR="0019523B" w:rsidRPr="0019523B" w:rsidRDefault="0019523B" w:rsidP="00B22C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would you wish had happened?</w:t>
      </w:r>
    </w:p>
    <w:p w14:paraId="4D07E435" w14:textId="02559A07" w:rsidR="0019523B" w:rsidRPr="0019523B" w:rsidRDefault="0019523B" w:rsidP="00B22CE7">
      <w:pPr>
        <w:rPr>
          <w:rFonts w:ascii="Papyrus" w:hAnsi="Papyrus" w:cstheme="minorHAnsi"/>
          <w:b/>
          <w:bCs/>
          <w:color w:val="002060"/>
          <w:sz w:val="32"/>
          <w:szCs w:val="32"/>
        </w:rPr>
      </w:pPr>
    </w:p>
    <w:p w14:paraId="45E86AC5" w14:textId="09344D15" w:rsidR="00A80CC1" w:rsidRPr="00A80CC1" w:rsidRDefault="0019523B" w:rsidP="00B22C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</w:t>
      </w:r>
      <w:r>
        <w:rPr>
          <w:rFonts w:cstheme="minorHAnsi"/>
          <w:color w:val="000000" w:themeColor="text1"/>
        </w:rPr>
        <w:br/>
      </w:r>
    </w:p>
    <w:p w14:paraId="509AACC6" w14:textId="77777777" w:rsidR="00A80CC1" w:rsidRPr="0019523B" w:rsidRDefault="00A80CC1" w:rsidP="00B22CE7">
      <w:pPr>
        <w:rPr>
          <w:rFonts w:ascii="Papyrus" w:hAnsi="Papyrus" w:cstheme="minorHAnsi"/>
          <w:b/>
          <w:bCs/>
          <w:color w:val="002060"/>
          <w:sz w:val="32"/>
          <w:szCs w:val="32"/>
        </w:rPr>
      </w:pPr>
      <w:r w:rsidRPr="0019523B">
        <w:rPr>
          <w:rFonts w:ascii="Papyrus" w:hAnsi="Papyrus" w:cstheme="minorHAnsi"/>
          <w:b/>
          <w:bCs/>
          <w:color w:val="002060"/>
          <w:sz w:val="32"/>
          <w:szCs w:val="32"/>
        </w:rPr>
        <w:t xml:space="preserve">VBAC </w:t>
      </w:r>
    </w:p>
    <w:p w14:paraId="10E83F41" w14:textId="5B55893D" w:rsidR="00A80CC1" w:rsidRPr="00A80CC1" w:rsidRDefault="00A80CC1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What is stopping you?</w:t>
      </w:r>
      <w:r w:rsidRPr="00A80CC1">
        <w:rPr>
          <w:rFonts w:cstheme="minorHAnsi"/>
          <w:color w:val="000000" w:themeColor="text1"/>
        </w:rPr>
        <w:br/>
        <w:t xml:space="preserve">Include </w:t>
      </w:r>
      <w:r w:rsidRPr="00A80CC1">
        <w:rPr>
          <w:rFonts w:cstheme="minorHAnsi"/>
          <w:color w:val="000000" w:themeColor="text1"/>
        </w:rPr>
        <w:br/>
        <w:t xml:space="preserve">Supplements </w:t>
      </w:r>
      <w:r w:rsidR="0019523B">
        <w:rPr>
          <w:rFonts w:cstheme="minorHAnsi"/>
          <w:color w:val="000000" w:themeColor="text1"/>
        </w:rPr>
        <w:t>taken</w:t>
      </w:r>
      <w:r w:rsidRPr="00A80CC1">
        <w:rPr>
          <w:rFonts w:cstheme="minorHAnsi"/>
          <w:color w:val="000000" w:themeColor="text1"/>
        </w:rPr>
        <w:br/>
        <w:t xml:space="preserve">Care (not watchful waiting/freaking out sessions with medical ‘do-gooders ‘- </w:t>
      </w:r>
      <w:r w:rsidRPr="0019523B">
        <w:rPr>
          <w:rFonts w:cstheme="minorHAnsi"/>
          <w:b/>
          <w:bCs/>
          <w:color w:val="000000" w:themeColor="text1"/>
        </w:rPr>
        <w:t>actual help)</w:t>
      </w:r>
    </w:p>
    <w:p w14:paraId="49E05F1A" w14:textId="3FF42CF8" w:rsidR="0019523B" w:rsidRDefault="0019523B" w:rsidP="00B22C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Structural assistance</w:t>
      </w:r>
    </w:p>
    <w:p w14:paraId="750E399A" w14:textId="09B5B2BB" w:rsidR="0019523B" w:rsidRDefault="0019523B" w:rsidP="00B22C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(Opening the baby gate)</w:t>
      </w:r>
    </w:p>
    <w:p w14:paraId="16902366" w14:textId="77777777" w:rsidR="0019523B" w:rsidRDefault="00A80CC1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br/>
      </w:r>
      <w:r w:rsidRPr="0019523B">
        <w:rPr>
          <w:rFonts w:cstheme="minorHAnsi"/>
          <w:b/>
          <w:bCs/>
          <w:color w:val="000000" w:themeColor="text1"/>
        </w:rPr>
        <w:t>Circulation</w:t>
      </w:r>
      <w:r w:rsidRPr="00A80CC1">
        <w:rPr>
          <w:rFonts w:cstheme="minorHAnsi"/>
          <w:color w:val="000000" w:themeColor="text1"/>
        </w:rPr>
        <w:t xml:space="preserve"> – issues with scar</w:t>
      </w:r>
      <w:r w:rsidRPr="00A80CC1">
        <w:rPr>
          <w:rFonts w:cstheme="minorHAnsi"/>
          <w:color w:val="000000" w:themeColor="text1"/>
        </w:rPr>
        <w:br/>
        <w:t>Sensations above and below out?</w:t>
      </w:r>
      <w:r w:rsidRPr="00A80CC1">
        <w:rPr>
          <w:rFonts w:cstheme="minorHAnsi"/>
          <w:color w:val="000000" w:themeColor="text1"/>
        </w:rPr>
        <w:br/>
        <w:t>Toes /feet hot at night?</w:t>
      </w:r>
      <w:r w:rsidRPr="00A80CC1">
        <w:rPr>
          <w:rFonts w:cstheme="minorHAnsi"/>
          <w:color w:val="000000" w:themeColor="text1"/>
        </w:rPr>
        <w:br/>
        <w:t>Coccyx breaks/incidents/accidents?</w:t>
      </w:r>
      <w:r w:rsidRPr="00A80CC1">
        <w:rPr>
          <w:rFonts w:cstheme="minorHAnsi"/>
          <w:color w:val="000000" w:themeColor="text1"/>
        </w:rPr>
        <w:br/>
      </w:r>
      <w:r w:rsidRPr="00A80CC1">
        <w:rPr>
          <w:rFonts w:cstheme="minorHAnsi"/>
          <w:color w:val="000000" w:themeColor="text1"/>
        </w:rPr>
        <w:br/>
        <w:t>Sacral breaks? (Can only feel)</w:t>
      </w:r>
      <w:r w:rsidRPr="00A80CC1">
        <w:rPr>
          <w:rFonts w:cstheme="minorHAnsi"/>
          <w:color w:val="000000" w:themeColor="text1"/>
        </w:rPr>
        <w:br/>
        <w:t>Sacral puffiness? Small veins?</w:t>
      </w:r>
      <w:r w:rsidRPr="00A80CC1">
        <w:rPr>
          <w:rFonts w:cstheme="minorHAnsi"/>
          <w:color w:val="000000" w:themeColor="text1"/>
        </w:rPr>
        <w:br/>
        <w:t>Current pain – P.S. – neck, back?</w:t>
      </w:r>
    </w:p>
    <w:p w14:paraId="5899A6E1" w14:textId="77777777" w:rsidR="0019523B" w:rsidRDefault="0019523B" w:rsidP="00B22CE7">
      <w:pPr>
        <w:rPr>
          <w:rFonts w:cstheme="minorHAnsi"/>
          <w:color w:val="000000" w:themeColor="text1"/>
        </w:rPr>
      </w:pPr>
    </w:p>
    <w:p w14:paraId="54D7AB38" w14:textId="77777777" w:rsidR="0019523B" w:rsidRDefault="00A80CC1" w:rsidP="0019523B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br/>
        <w:t>Carpal tunnel and other circulatory issues?</w:t>
      </w:r>
      <w:r w:rsidRPr="00A80CC1">
        <w:rPr>
          <w:rFonts w:cstheme="minorHAnsi"/>
          <w:color w:val="000000" w:themeColor="text1"/>
        </w:rPr>
        <w:br/>
        <w:t xml:space="preserve">Fluid </w:t>
      </w:r>
      <w:r w:rsidRPr="00A80CC1">
        <w:rPr>
          <w:rFonts w:cstheme="minorHAnsi"/>
          <w:color w:val="000000" w:themeColor="text1"/>
        </w:rPr>
        <w:br/>
        <w:t>Breathlessness?</w:t>
      </w:r>
      <w:r w:rsidRPr="00A80CC1">
        <w:rPr>
          <w:rFonts w:cstheme="minorHAnsi"/>
          <w:color w:val="000000" w:themeColor="text1"/>
        </w:rPr>
        <w:br/>
        <w:t>Sleeping issues?</w:t>
      </w:r>
      <w:r w:rsidRPr="00A80CC1">
        <w:rPr>
          <w:rFonts w:cstheme="minorHAnsi"/>
          <w:color w:val="000000" w:themeColor="text1"/>
        </w:rPr>
        <w:br/>
        <w:t>Up to loo how many times?</w:t>
      </w:r>
      <w:r w:rsidRPr="00A80CC1">
        <w:rPr>
          <w:rFonts w:cstheme="minorHAnsi"/>
          <w:color w:val="000000" w:themeColor="text1"/>
        </w:rPr>
        <w:br/>
      </w:r>
      <w:r w:rsidR="0019523B" w:rsidRPr="00A80CC1">
        <w:rPr>
          <w:rFonts w:cstheme="minorHAnsi"/>
          <w:color w:val="000000" w:themeColor="text1"/>
        </w:rPr>
        <w:t>Bub lying on which side?</w:t>
      </w:r>
    </w:p>
    <w:p w14:paraId="4259F92F" w14:textId="70D07216" w:rsidR="0019523B" w:rsidRDefault="0019523B" w:rsidP="00B22CE7">
      <w:pPr>
        <w:rPr>
          <w:rFonts w:cstheme="minorHAnsi"/>
          <w:color w:val="000000" w:themeColor="text1"/>
        </w:rPr>
      </w:pPr>
    </w:p>
    <w:p w14:paraId="30D801B1" w14:textId="77777777" w:rsidR="0019523B" w:rsidRDefault="00A80CC1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What ‘experts’ say</w:t>
      </w:r>
      <w:r w:rsidR="0019523B">
        <w:rPr>
          <w:rFonts w:cstheme="minorHAnsi"/>
          <w:color w:val="000000" w:themeColor="text1"/>
        </w:rPr>
        <w:t>/labels given</w:t>
      </w:r>
      <w:r w:rsidRPr="00A80CC1">
        <w:rPr>
          <w:rFonts w:cstheme="minorHAnsi"/>
          <w:color w:val="000000" w:themeColor="text1"/>
        </w:rPr>
        <w:t>?</w:t>
      </w:r>
      <w:r w:rsidRPr="00A80CC1">
        <w:rPr>
          <w:rFonts w:cstheme="minorHAnsi"/>
          <w:color w:val="000000" w:themeColor="text1"/>
        </w:rPr>
        <w:br/>
      </w:r>
    </w:p>
    <w:p w14:paraId="60E4CC09" w14:textId="77777777" w:rsidR="0019523B" w:rsidRDefault="0019523B" w:rsidP="00B22CE7">
      <w:pPr>
        <w:rPr>
          <w:rFonts w:cstheme="minorHAnsi"/>
          <w:color w:val="000000" w:themeColor="text1"/>
        </w:rPr>
      </w:pPr>
    </w:p>
    <w:p w14:paraId="3C8231F8" w14:textId="77777777" w:rsidR="0019523B" w:rsidRPr="0019523B" w:rsidRDefault="0019523B" w:rsidP="00B22CE7">
      <w:pPr>
        <w:rPr>
          <w:rFonts w:cstheme="minorHAnsi"/>
          <w:color w:val="000000" w:themeColor="text1"/>
        </w:rPr>
      </w:pPr>
      <w:r w:rsidRPr="0019523B">
        <w:rPr>
          <w:rFonts w:cstheme="minorHAnsi"/>
          <w:color w:val="000000" w:themeColor="text1"/>
        </w:rPr>
        <w:t>Sacral ease?</w:t>
      </w:r>
      <w:r w:rsidRPr="0019523B">
        <w:rPr>
          <w:rFonts w:cstheme="minorHAnsi"/>
          <w:color w:val="000000" w:themeColor="text1"/>
        </w:rPr>
        <w:br/>
        <w:t>Tailbone issues?</w:t>
      </w:r>
      <w:r w:rsidRPr="0019523B">
        <w:rPr>
          <w:rFonts w:cstheme="minorHAnsi"/>
          <w:color w:val="000000" w:themeColor="text1"/>
        </w:rPr>
        <w:br/>
        <w:t>Past falls?</w:t>
      </w:r>
      <w:r w:rsidRPr="0019523B">
        <w:rPr>
          <w:rFonts w:cstheme="minorHAnsi"/>
          <w:color w:val="000000" w:themeColor="text1"/>
        </w:rPr>
        <w:br/>
        <w:t>ANY back or body pain?</w:t>
      </w:r>
      <w:r w:rsidRPr="0019523B">
        <w:rPr>
          <w:rFonts w:cstheme="minorHAnsi"/>
          <w:color w:val="000000" w:themeColor="text1"/>
        </w:rPr>
        <w:br/>
        <w:t>Gut issues?</w:t>
      </w:r>
      <w:r w:rsidRPr="0019523B">
        <w:rPr>
          <w:rFonts w:cstheme="minorHAnsi"/>
          <w:color w:val="000000" w:themeColor="text1"/>
        </w:rPr>
        <w:br/>
        <w:t>Heat and discomforts?</w:t>
      </w:r>
      <w:r w:rsidRPr="0019523B">
        <w:rPr>
          <w:rFonts w:cstheme="minorHAnsi"/>
          <w:color w:val="000000" w:themeColor="text1"/>
        </w:rPr>
        <w:br/>
        <w:t>Allergies?</w:t>
      </w:r>
    </w:p>
    <w:p w14:paraId="695259EF" w14:textId="614B9EEF" w:rsidR="00B22CE7" w:rsidRPr="00B22CE7" w:rsidRDefault="0019523B" w:rsidP="00B22CE7">
      <w:pPr>
        <w:rPr>
          <w:rFonts w:ascii="Papyrus" w:hAnsi="Papyrus"/>
          <w:color w:val="000000" w:themeColor="text1"/>
        </w:rPr>
      </w:pPr>
      <w:r w:rsidRPr="0019523B">
        <w:rPr>
          <w:rFonts w:cstheme="minorHAnsi"/>
          <w:color w:val="000000" w:themeColor="text1"/>
        </w:rPr>
        <w:t>Sleeping or emotional challenges?</w:t>
      </w:r>
      <w:r w:rsidRPr="0019523B">
        <w:rPr>
          <w:rFonts w:cstheme="minorHAnsi"/>
          <w:color w:val="000000" w:themeColor="text1"/>
        </w:rPr>
        <w:br/>
        <w:t>Past worries that seem to be impinging?</w:t>
      </w:r>
      <w:r w:rsidR="00B22CE7">
        <w:rPr>
          <w:rFonts w:ascii="Papyrus" w:hAnsi="Papyrus"/>
          <w:color w:val="000000" w:themeColor="text1"/>
        </w:rPr>
        <w:br/>
      </w:r>
    </w:p>
    <w:p w14:paraId="0D51D008" w14:textId="77777777" w:rsidR="00CE5B7E" w:rsidRDefault="00CE5B7E"/>
    <w:sectPr w:rsidR="00CE5B7E" w:rsidSect="00D946B4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0B96" w14:textId="77777777" w:rsidR="00E124D0" w:rsidRDefault="00E124D0" w:rsidP="00B22CE7">
      <w:r>
        <w:separator/>
      </w:r>
    </w:p>
  </w:endnote>
  <w:endnote w:type="continuationSeparator" w:id="0">
    <w:p w14:paraId="30667339" w14:textId="77777777" w:rsidR="00E124D0" w:rsidRDefault="00E124D0" w:rsidP="00B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1727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61B54" w14:textId="2391DFAE" w:rsidR="00B22CE7" w:rsidRDefault="00B22CE7" w:rsidP="00FB70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7A087" w14:textId="77777777" w:rsidR="00B22CE7" w:rsidRDefault="00B22CE7" w:rsidP="00B22C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4775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92E25" w14:textId="00CA66C7" w:rsidR="00B22CE7" w:rsidRDefault="00B22CE7" w:rsidP="00FB70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CCB503" w14:textId="77777777" w:rsidR="00B22CE7" w:rsidRDefault="00B22CE7" w:rsidP="00B22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98E4" w14:textId="77777777" w:rsidR="00E124D0" w:rsidRDefault="00E124D0" w:rsidP="00B22CE7">
      <w:r>
        <w:separator/>
      </w:r>
    </w:p>
  </w:footnote>
  <w:footnote w:type="continuationSeparator" w:id="0">
    <w:p w14:paraId="0B8544EE" w14:textId="77777777" w:rsidR="00E124D0" w:rsidRDefault="00E124D0" w:rsidP="00B2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D9D6" w14:textId="13403EA4" w:rsidR="00B22CE7" w:rsidRPr="00B22CE7" w:rsidRDefault="00B22CE7">
    <w:pPr>
      <w:pStyle w:val="Header"/>
      <w:rPr>
        <w:lang w:val="en-AU"/>
      </w:rPr>
    </w:pPr>
    <w:r>
      <w:rPr>
        <w:lang w:val="en-AU"/>
      </w:rPr>
      <w:t>Gentling Way Pregnancy Project – C section</w:t>
    </w:r>
    <w:r>
      <w:rPr>
        <w:lang w:val="en-AU"/>
      </w:rPr>
      <w:tab/>
    </w:r>
    <w:r>
      <w:rPr>
        <w:lang w:val="en-AU"/>
      </w:rPr>
      <w:tab/>
      <w:t>Heather Bruce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E7"/>
    <w:rsid w:val="0019523B"/>
    <w:rsid w:val="00676160"/>
    <w:rsid w:val="0071349A"/>
    <w:rsid w:val="00732144"/>
    <w:rsid w:val="00A80CC1"/>
    <w:rsid w:val="00B22CE7"/>
    <w:rsid w:val="00CE5B7E"/>
    <w:rsid w:val="00D946B4"/>
    <w:rsid w:val="00E124D0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CD5F6"/>
  <w15:chartTrackingRefBased/>
  <w15:docId w15:val="{021BAB6F-C868-2B4D-9361-6AA70E66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CE7"/>
  </w:style>
  <w:style w:type="paragraph" w:styleId="Footer">
    <w:name w:val="footer"/>
    <w:basedOn w:val="Normal"/>
    <w:link w:val="FooterChar"/>
    <w:uiPriority w:val="99"/>
    <w:unhideWhenUsed/>
    <w:rsid w:val="00B2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E7"/>
  </w:style>
  <w:style w:type="character" w:styleId="PageNumber">
    <w:name w:val="page number"/>
    <w:basedOn w:val="DefaultParagraphFont"/>
    <w:uiPriority w:val="99"/>
    <w:semiHidden/>
    <w:unhideWhenUsed/>
    <w:rsid w:val="00B2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dcterms:created xsi:type="dcterms:W3CDTF">2021-03-02T22:49:00Z</dcterms:created>
  <dcterms:modified xsi:type="dcterms:W3CDTF">2022-05-16T20:32:00Z</dcterms:modified>
</cp:coreProperties>
</file>